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707" w:rsidRDefault="00CB2707" w:rsidP="00CB2707">
      <w:pPr>
        <w:pStyle w:val="NormalWeb"/>
        <w:shd w:val="clear" w:color="auto" w:fill="FFFFFF"/>
        <w:spacing w:before="90" w:beforeAutospacing="0" w:after="90" w:afterAutospacing="0"/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DE: Prof.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Gaynor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López</w:t>
      </w:r>
    </w:p>
    <w:p w:rsidR="00CB2707" w:rsidRDefault="00CB2707" w:rsidP="00CB2707">
      <w:pPr>
        <w:pStyle w:val="NormalWeb"/>
        <w:shd w:val="clear" w:color="auto" w:fill="FFFFFF"/>
        <w:spacing w:before="90" w:beforeAutospacing="0" w:after="90" w:afterAutospacing="0"/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Para: Undécimos</w:t>
      </w:r>
    </w:p>
    <w:p w:rsidR="00CB2707" w:rsidRDefault="00CB2707" w:rsidP="00CB2707">
      <w:pPr>
        <w:pStyle w:val="NormalWeb"/>
        <w:shd w:val="clear" w:color="auto" w:fill="FFFFFF"/>
        <w:spacing w:before="90" w:beforeAutospacing="0" w:after="90" w:afterAutospacing="0"/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BUENAS TARDES. Vamos a iniciar suave, primero con dos enlaces sobre temas vistos en clase que espero les refuerce la materia y luego una práctica adicional que les servirá como primera TAREA y repaso para el primer examen. POR FAVOR NO SALGAN DE SUS CASAS</w:t>
      </w:r>
      <w:proofErr w:type="gram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!!!!</w:t>
      </w:r>
      <w:proofErr w:type="gram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Chicos y chicas estamos perdiendo la batalla, el nivel de propagación del virus está en fase exponencial a un ritmo exageradamente alto. Ahora SI hay peligro para todas las edades. Estas dos semanas que siguen marcarán la diferencia entre sonreír o llorar por la muerte de seres queridos. Bendiciones para todos.</w:t>
      </w:r>
    </w:p>
    <w:p w:rsidR="00CB2707" w:rsidRDefault="00CB2707" w:rsidP="00CB2707">
      <w:pPr>
        <w:pStyle w:val="NormalWeb"/>
        <w:shd w:val="clear" w:color="auto" w:fill="FFFFFF"/>
        <w:spacing w:before="90" w:beforeAutospacing="0" w:after="90" w:afterAutospacing="0"/>
        <w:rPr>
          <w:rFonts w:ascii="Helvetica" w:hAnsi="Helvetica" w:cs="Helvetica"/>
          <w:color w:val="1C1E21"/>
          <w:sz w:val="21"/>
          <w:szCs w:val="21"/>
        </w:rPr>
      </w:pPr>
    </w:p>
    <w:p w:rsidR="00CB2707" w:rsidRDefault="00CB2707" w:rsidP="00CB2707">
      <w:pPr>
        <w:pStyle w:val="NormalWeb"/>
        <w:shd w:val="clear" w:color="auto" w:fill="FFFFFF"/>
        <w:spacing w:before="90" w:beforeAutospacing="0" w:after="90" w:afterAutospacing="0"/>
        <w:rPr>
          <w:rFonts w:ascii="Helvetica" w:hAnsi="Helvetica" w:cs="Helvetica"/>
          <w:color w:val="1C1E21"/>
          <w:sz w:val="21"/>
          <w:szCs w:val="21"/>
        </w:rPr>
      </w:pPr>
      <w:r>
        <w:rPr>
          <w:rFonts w:ascii="Helvetica" w:hAnsi="Helvetica" w:cs="Helvetica"/>
          <w:color w:val="1C1E21"/>
          <w:sz w:val="21"/>
          <w:szCs w:val="21"/>
        </w:rPr>
        <w:t>VIDEOS DE AYUDA PARA I PARCIAL</w:t>
      </w:r>
      <w:r>
        <w:rPr>
          <w:rFonts w:ascii="Helvetica" w:hAnsi="Helvetica" w:cs="Helvetica"/>
          <w:color w:val="1C1E21"/>
          <w:sz w:val="21"/>
          <w:szCs w:val="21"/>
        </w:rPr>
        <w:br/>
        <w:t>HISTORIA DE LA FISICA : </w:t>
      </w:r>
      <w:hyperlink r:id="rId4" w:tgtFrame="_blank" w:history="1">
        <w:r>
          <w:rPr>
            <w:rStyle w:val="Hipervnculo"/>
            <w:rFonts w:ascii="inherit" w:hAnsi="inherit" w:cs="Helvetica"/>
            <w:color w:val="385898"/>
            <w:sz w:val="21"/>
            <w:szCs w:val="21"/>
          </w:rPr>
          <w:t>https://www.youtube.com/watch?v=kgJ9PlrhTCI</w:t>
        </w:r>
      </w:hyperlink>
    </w:p>
    <w:p w:rsidR="00CB2707" w:rsidRDefault="00CB2707" w:rsidP="00CB2707">
      <w:pPr>
        <w:pStyle w:val="NormalWeb"/>
        <w:shd w:val="clear" w:color="auto" w:fill="FFFFFF"/>
        <w:spacing w:before="0" w:beforeAutospacing="0" w:after="90" w:afterAutospacing="0"/>
        <w:rPr>
          <w:rFonts w:ascii="inherit" w:hAnsi="inherit" w:cs="Helvetica"/>
          <w:color w:val="1C1E21"/>
          <w:sz w:val="21"/>
          <w:szCs w:val="21"/>
        </w:rPr>
      </w:pPr>
      <w:r>
        <w:rPr>
          <w:rFonts w:ascii="inherit" w:hAnsi="inherit" w:cs="Helvetica"/>
          <w:color w:val="1C1E21"/>
          <w:sz w:val="21"/>
          <w:szCs w:val="21"/>
        </w:rPr>
        <w:t>TEORÍA DE CUERDAS: </w:t>
      </w:r>
      <w:hyperlink r:id="rId5" w:tgtFrame="_blank" w:history="1">
        <w:r>
          <w:rPr>
            <w:rStyle w:val="Hipervnculo"/>
            <w:rFonts w:ascii="inherit" w:hAnsi="inherit" w:cs="Helvetica"/>
            <w:color w:val="385898"/>
            <w:sz w:val="21"/>
            <w:szCs w:val="21"/>
            <w:u w:val="none"/>
          </w:rPr>
          <w:t>https://www.youtube.com/watch?v=QR009W-k5Ps</w:t>
        </w:r>
      </w:hyperlink>
    </w:p>
    <w:p w:rsidR="00893FD3" w:rsidRDefault="00981C53"/>
    <w:p w:rsidR="00CB2707" w:rsidRDefault="00CB2707">
      <w:r>
        <w:rPr>
          <w:noProof/>
          <w:lang w:eastAsia="es-CR"/>
        </w:rPr>
        <w:drawing>
          <wp:inline distT="0" distB="0" distL="0" distR="0">
            <wp:extent cx="5610860" cy="2317115"/>
            <wp:effectExtent l="0" t="0" r="889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860" cy="2317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1C53" w:rsidRDefault="00981C53">
      <w:r>
        <w:rPr>
          <w:noProof/>
          <w:lang w:eastAsia="es-CR"/>
        </w:rPr>
        <w:lastRenderedPageBreak/>
        <w:drawing>
          <wp:inline distT="0" distB="0" distL="0" distR="0">
            <wp:extent cx="5610860" cy="4831715"/>
            <wp:effectExtent l="0" t="0" r="8890" b="698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860" cy="4831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1C53" w:rsidRDefault="00981C53">
      <w:r>
        <w:rPr>
          <w:noProof/>
          <w:lang w:eastAsia="es-CR"/>
        </w:rPr>
        <w:lastRenderedPageBreak/>
        <w:drawing>
          <wp:inline distT="0" distB="0" distL="0" distR="0">
            <wp:extent cx="5612130" cy="7261225"/>
            <wp:effectExtent l="0" t="0" r="762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261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1C53" w:rsidRDefault="00981C53">
      <w:r>
        <w:rPr>
          <w:noProof/>
          <w:lang w:eastAsia="es-CR"/>
        </w:rPr>
        <w:lastRenderedPageBreak/>
        <w:drawing>
          <wp:inline distT="0" distB="0" distL="0" distR="0">
            <wp:extent cx="5612130" cy="7261225"/>
            <wp:effectExtent l="0" t="0" r="762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area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261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81C5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707"/>
    <w:rsid w:val="00981C53"/>
    <w:rsid w:val="00981E60"/>
    <w:rsid w:val="00AA5EF1"/>
    <w:rsid w:val="00CB2707"/>
    <w:rsid w:val="00CC735F"/>
    <w:rsid w:val="00E85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FA03CF-B7B8-421D-A3FE-B02D6CFFB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B27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character" w:styleId="Hipervnculo">
    <w:name w:val="Hyperlink"/>
    <w:basedOn w:val="Fuentedeprrafopredeter"/>
    <w:uiPriority w:val="99"/>
    <w:semiHidden/>
    <w:unhideWhenUsed/>
    <w:rsid w:val="00CB27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2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QR009W-k5Ps&amp;fbclid=IwAR3D2Yehjdzjf-OufQlrt_QlmQY5gDC32pHw5HfK9IxmweayUAKZXZCj-5Q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l.facebook.com/l.php?u=https%3A%2F%2Fwww.youtube.com%2Fwatch%3Fv%3DkgJ9PlrhTCI%26fbclid%3DIwAR09l_HdB__dNhp9AJPE9MHqz9skPeYJmFa8a13uwv5IiY-DMhwsmxZ1-g8&amp;h=AT1K_A4MWRIfG_0bL241Ih49MLPNHDi49vBcDr-LX4jgbO0WiOU_rxCmbM2r-VaHgwOq8gJjyIKGIuTeFuEQua8Ba8PxkJFzJrCLoMVFIW0Zdfw6CR5kk4fTeEa5P_2HJrguqUK30ubiP8hV2xmhG2P8yPTZAh8HC1y28U1vy-2n2dlCnY0Mw0C9kydq3LBzhmfJdqBb8At5_CR4CA4qEE_zmn8sXANVTK6bvxqhSxZDlENWl98CzZ3-co8yOOCSSJb0jiBi2PdGhKF4mdN0A8Ox7lmq7F686VCDMkBabn1tYlZr6zu1ahCLkoma-eg2EWVPZlZBLJXMGpbth7f5h1LAWX-5x9-920Mr6bpEQKmGWCDyRQZV9UhRIw-onqHNEwrsqFkeR-xAILC6ZMAorntxM6YTaaRXGG9zNDoddV7eFiE3OWa2KnZACAsXFI_e7MpPfo6g2Fgjwt6_2SccwnBI3NRaIlACZnV22U_37immt3lco6ALi4yjI6E_4oT_zDvPG6H5NfPsiFPbaTDIHuGoP2FBIRBYBAWr6mcfJFlklJ4uqDZXA0eklJJvxbCs--zCrun5wXRFj7jV_kmcElzIXXq5am3kBEEHb6K7F229G34AQ61vgQR8qkkcsZ0E7HC0" TargetMode="Externa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270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Jonnathan Viquez Vargas</dc:creator>
  <cp:keywords/>
  <dc:description/>
  <cp:lastModifiedBy>Jonnathan Viquez Vargas</cp:lastModifiedBy>
  <cp:revision>1</cp:revision>
  <dcterms:created xsi:type="dcterms:W3CDTF">2020-03-23T03:21:00Z</dcterms:created>
  <dcterms:modified xsi:type="dcterms:W3CDTF">2020-03-23T03:36:00Z</dcterms:modified>
</cp:coreProperties>
</file>